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45"/>
        <w:tblW w:w="10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775"/>
        <w:gridCol w:w="1406"/>
        <w:gridCol w:w="3992"/>
        <w:gridCol w:w="1163"/>
        <w:gridCol w:w="2652"/>
      </w:tblGrid>
      <w:tr w:rsidR="0035520E" w:rsidTr="0035520E">
        <w:tc>
          <w:tcPr>
            <w:tcW w:w="1775" w:type="dxa"/>
          </w:tcPr>
          <w:p w:rsidR="0035520E" w:rsidRDefault="0035520E" w:rsidP="0035520E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35520E" w:rsidRDefault="0035520E" w:rsidP="0035520E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35520E" w:rsidRDefault="0035520E" w:rsidP="0035520E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35520E" w:rsidRDefault="0035520E" w:rsidP="0035520E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2652" w:type="dxa"/>
          </w:tcPr>
          <w:p w:rsidR="0035520E" w:rsidRDefault="0035520E" w:rsidP="0035520E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  <w:proofErr w:type="spellEnd"/>
          </w:p>
        </w:tc>
      </w:tr>
      <w:tr w:rsidR="0035520E" w:rsidTr="0035520E">
        <w:tc>
          <w:tcPr>
            <w:tcW w:w="1775" w:type="dxa"/>
          </w:tcPr>
          <w:p w:rsidR="0035520E" w:rsidRDefault="0035520E" w:rsidP="0035520E">
            <w:pPr>
              <w:pStyle w:val="normal"/>
              <w:tabs>
                <w:tab w:val="left" w:pos="972"/>
              </w:tabs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13.12. 2023</w:t>
            </w:r>
          </w:p>
        </w:tc>
        <w:tc>
          <w:tcPr>
            <w:tcW w:w="1406" w:type="dxa"/>
          </w:tcPr>
          <w:p w:rsidR="0035520E" w:rsidRDefault="0035520E" w:rsidP="0035520E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3992" w:type="dxa"/>
          </w:tcPr>
          <w:p w:rsidR="0035520E" w:rsidRDefault="0035520E" w:rsidP="0035520E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Тема: Урок обобщение по теме «Путешествия»</w:t>
            </w:r>
          </w:p>
          <w:p w:rsidR="0035520E" w:rsidRDefault="0035520E" w:rsidP="0035520E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Выполните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 «Модальные глаголы»</w:t>
            </w:r>
          </w:p>
          <w:p w:rsidR="0035520E" w:rsidRDefault="0035520E" w:rsidP="0035520E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4" w:history="1">
              <w:r w:rsidRPr="00626DA6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</w:rPr>
                <w:t>https://testedu.ru/test/english-language/8-klass/modalnyie-glagolyi.html?ysclid=lq2ogiy362113000360</w:t>
              </w:r>
            </w:hyperlink>
          </w:p>
          <w:p w:rsidR="0035520E" w:rsidRDefault="0035520E" w:rsidP="0035520E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35520E" w:rsidRDefault="0035520E" w:rsidP="0035520E">
            <w:pPr>
              <w:pStyle w:val="normal"/>
              <w:ind w:left="1" w:hanging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5520E" w:rsidRDefault="0035520E" w:rsidP="0035520E">
            <w:pPr>
              <w:pStyle w:val="normal"/>
              <w:spacing w:after="200" w:line="276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повторить</w:t>
            </w:r>
          </w:p>
        </w:tc>
        <w:tc>
          <w:tcPr>
            <w:tcW w:w="2652" w:type="dxa"/>
          </w:tcPr>
          <w:p w:rsidR="0035520E" w:rsidRPr="00BC4E07" w:rsidRDefault="0035520E" w:rsidP="0035520E">
            <w:pPr>
              <w:pStyle w:val="normal"/>
              <w:spacing w:after="200" w:line="276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ksjha-mihaljch@yandex.ru</w:t>
            </w:r>
          </w:p>
        </w:tc>
      </w:tr>
    </w:tbl>
    <w:p w:rsidR="0035520E" w:rsidRDefault="0035520E" w:rsidP="0035520E">
      <w:pPr>
        <w:pStyle w:val="normal"/>
        <w:spacing w:after="200" w:line="276" w:lineRule="auto"/>
        <w:ind w:left="1" w:hanging="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8 класс   Рокосова О. М. </w:t>
      </w:r>
    </w:p>
    <w:p w:rsidR="0035520E" w:rsidRDefault="0035520E" w:rsidP="0035520E">
      <w:pPr>
        <w:pStyle w:val="normal"/>
        <w:spacing w:after="200" w:line="276" w:lineRule="auto"/>
        <w:ind w:hanging="2"/>
        <w:rPr>
          <w:sz w:val="22"/>
          <w:szCs w:val="22"/>
        </w:rPr>
      </w:pPr>
    </w:p>
    <w:p w:rsidR="0035520E" w:rsidRDefault="0035520E" w:rsidP="0035520E">
      <w:pPr>
        <w:ind w:left="0" w:hanging="2"/>
      </w:pPr>
    </w:p>
    <w:sectPr w:rsidR="0035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5520E"/>
    <w:rsid w:val="0035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5520E"/>
    <w:pPr>
      <w:widowControl w:val="0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5520E"/>
    <w:pPr>
      <w:widowControl w:val="0"/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520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estedu.ru/test/english-language/8-klass/modalnyie-glagolyi.html?ysclid=lq2ogiy3621130003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Рокосова</dc:creator>
  <cp:lastModifiedBy>Оксана Рокосова</cp:lastModifiedBy>
  <cp:revision>1</cp:revision>
  <dcterms:created xsi:type="dcterms:W3CDTF">2023-12-12T18:24:00Z</dcterms:created>
  <dcterms:modified xsi:type="dcterms:W3CDTF">2023-12-12T18:32:00Z</dcterms:modified>
</cp:coreProperties>
</file>